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31561" w:rsidP="009D5B9C" w:rsidRDefault="00031561" w14:paraId="668DE9A4" w14:textId="77777777">
      <w:pPr>
        <w:pStyle w:val="Title"/>
        <w:rPr>
          <w:sz w:val="44"/>
          <w:szCs w:val="44"/>
        </w:rPr>
      </w:pPr>
    </w:p>
    <w:p w:rsidRPr="00D644F2" w:rsidR="009D5B9C" w:rsidP="5B72FAFC" w:rsidRDefault="009D5B9C" w14:paraId="389A4ADE" w14:textId="0FF88B0A">
      <w:pPr>
        <w:pStyle w:val="Heading1"/>
        <w:rPr>
          <w:b w:val="0"/>
          <w:bCs w:val="0"/>
          <w:lang w:val="en-US"/>
        </w:rPr>
      </w:pPr>
      <w:r w:rsidRPr="4223C2A0" w:rsidR="18990EB3">
        <w:rPr>
          <w:b w:val="0"/>
          <w:bCs w:val="0"/>
          <w:sz w:val="36"/>
          <w:szCs w:val="36"/>
          <w:lang w:val="en-US"/>
        </w:rPr>
        <w:t>S</w:t>
      </w:r>
      <w:r w:rsidRPr="4223C2A0" w:rsidR="4360416B">
        <w:rPr>
          <w:b w:val="0"/>
          <w:bCs w:val="0"/>
          <w:sz w:val="36"/>
          <w:szCs w:val="36"/>
          <w:lang w:val="en-US"/>
        </w:rPr>
        <w:t>AKSNR</w:t>
      </w:r>
      <w:r w:rsidRPr="4223C2A0" w:rsidR="18990EB3">
        <w:rPr>
          <w:b w:val="0"/>
          <w:bCs w:val="0"/>
          <w:sz w:val="36"/>
          <w:szCs w:val="36"/>
          <w:lang w:val="en-US"/>
        </w:rPr>
        <w:t xml:space="preserve">. </w:t>
      </w:r>
      <w:r w:rsidRPr="4223C2A0" w:rsidR="39159755">
        <w:rPr>
          <w:b w:val="0"/>
          <w:bCs w:val="0"/>
          <w:sz w:val="36"/>
          <w:szCs w:val="36"/>
          <w:lang w:val="en-US"/>
        </w:rPr>
        <w:t>2</w:t>
      </w:r>
      <w:r w:rsidRPr="4223C2A0" w:rsidR="62DD1961">
        <w:rPr>
          <w:b w:val="0"/>
          <w:bCs w:val="0"/>
          <w:sz w:val="36"/>
          <w:szCs w:val="36"/>
          <w:lang w:val="en-US"/>
        </w:rPr>
        <w:t>02</w:t>
      </w:r>
      <w:r w:rsidRPr="4223C2A0" w:rsidR="47649DB7">
        <w:rPr>
          <w:b w:val="0"/>
          <w:bCs w:val="0"/>
          <w:sz w:val="36"/>
          <w:szCs w:val="36"/>
          <w:lang w:val="en-US"/>
        </w:rPr>
        <w:t>6</w:t>
      </w:r>
      <w:r w:rsidRPr="4223C2A0" w:rsidR="6901019E">
        <w:rPr>
          <w:b w:val="0"/>
          <w:bCs w:val="0"/>
          <w:sz w:val="36"/>
          <w:szCs w:val="36"/>
          <w:lang w:val="en-US"/>
        </w:rPr>
        <w:t>/</w:t>
      </w:r>
      <w:r w:rsidRPr="4223C2A0" w:rsidR="0D6FF639">
        <w:rPr>
          <w:b w:val="0"/>
          <w:bCs w:val="0"/>
          <w:sz w:val="36"/>
          <w:szCs w:val="36"/>
          <w:lang w:val="en-US"/>
        </w:rPr>
        <w:t>7804</w:t>
      </w:r>
      <w:r w:rsidRPr="4223C2A0" w:rsidR="6B80CA13">
        <w:rPr>
          <w:b w:val="0"/>
          <w:bCs w:val="0"/>
          <w:sz w:val="36"/>
          <w:szCs w:val="36"/>
          <w:lang w:val="en-US"/>
        </w:rPr>
        <w:t xml:space="preserve"> «</w:t>
      </w:r>
      <w:r w:rsidRPr="4223C2A0" w:rsidR="5EC06485">
        <w:rPr>
          <w:rFonts w:ascii="Arial" w:hAnsi="Arial" w:eastAsia="" w:cs="" w:asciiTheme="minorAscii" w:hAnsiTheme="minorAscii" w:eastAsiaTheme="majorEastAsia" w:cstheme="majorBidi"/>
          <w:b w:val="0"/>
          <w:bCs w:val="0"/>
          <w:caps w:val="1"/>
          <w:noProof w:val="0"/>
          <w:color w:val="44515B"/>
          <w:sz w:val="36"/>
          <w:szCs w:val="36"/>
          <w:lang w:val="en-US" w:eastAsia="nb-NO" w:bidi="ar-SA"/>
        </w:rPr>
        <w:t>Snørydding</w:t>
      </w:r>
      <w:r w:rsidRPr="4223C2A0" w:rsidR="5EC06485">
        <w:rPr>
          <w:rFonts w:ascii="Arial" w:hAnsi="Arial" w:eastAsia="" w:cs="" w:asciiTheme="minorAscii" w:hAnsiTheme="minorAscii" w:eastAsiaTheme="majorEastAsia" w:cstheme="majorBidi"/>
          <w:b w:val="0"/>
          <w:bCs w:val="0"/>
          <w:caps w:val="1"/>
          <w:noProof w:val="0"/>
          <w:color w:val="44515B"/>
          <w:sz w:val="36"/>
          <w:szCs w:val="36"/>
          <w:lang w:val="en-US" w:eastAsia="nb-NO" w:bidi="ar-SA"/>
        </w:rPr>
        <w:t xml:space="preserve"> </w:t>
      </w:r>
      <w:r w:rsidRPr="4223C2A0" w:rsidR="5EC06485">
        <w:rPr>
          <w:rFonts w:ascii="Arial" w:hAnsi="Arial" w:eastAsia="" w:cs="" w:asciiTheme="minorAscii" w:hAnsiTheme="minorAscii" w:eastAsiaTheme="majorEastAsia" w:cstheme="majorBidi"/>
          <w:b w:val="0"/>
          <w:bCs w:val="0"/>
          <w:caps w:val="1"/>
          <w:noProof w:val="0"/>
          <w:color w:val="44515B"/>
          <w:sz w:val="36"/>
          <w:szCs w:val="36"/>
          <w:lang w:val="en-US" w:eastAsia="nb-NO" w:bidi="ar-SA"/>
        </w:rPr>
        <w:t>på</w:t>
      </w:r>
      <w:r w:rsidRPr="4223C2A0" w:rsidR="5EC06485">
        <w:rPr>
          <w:rFonts w:ascii="Arial" w:hAnsi="Arial" w:eastAsia="" w:cs="" w:asciiTheme="minorAscii" w:hAnsiTheme="minorAscii" w:eastAsiaTheme="majorEastAsia" w:cstheme="majorBidi"/>
          <w:b w:val="0"/>
          <w:bCs w:val="0"/>
          <w:caps w:val="1"/>
          <w:noProof w:val="0"/>
          <w:color w:val="44515B"/>
          <w:sz w:val="36"/>
          <w:szCs w:val="36"/>
          <w:lang w:val="en-US" w:eastAsia="nb-NO" w:bidi="ar-SA"/>
        </w:rPr>
        <w:t xml:space="preserve"> rode 11 </w:t>
      </w:r>
      <w:r w:rsidRPr="4223C2A0" w:rsidR="5EC06485">
        <w:rPr>
          <w:rFonts w:ascii="Arial" w:hAnsi="Arial" w:eastAsia="" w:cs="" w:asciiTheme="minorAscii" w:hAnsiTheme="minorAscii" w:eastAsiaTheme="majorEastAsia" w:cstheme="majorBidi"/>
          <w:b w:val="0"/>
          <w:bCs w:val="0"/>
          <w:caps w:val="1"/>
          <w:noProof w:val="0"/>
          <w:color w:val="44515B"/>
          <w:sz w:val="36"/>
          <w:szCs w:val="36"/>
          <w:lang w:val="en-US" w:eastAsia="nb-NO" w:bidi="ar-SA"/>
        </w:rPr>
        <w:t>-  Nøtterøy</w:t>
      </w:r>
      <w:r w:rsidRPr="4223C2A0" w:rsidR="5EC06485">
        <w:rPr>
          <w:rFonts w:ascii="Arial" w:hAnsi="Arial" w:eastAsia="" w:cs="" w:asciiTheme="minorAscii" w:hAnsiTheme="minorAscii" w:eastAsiaTheme="majorEastAsia" w:cstheme="majorBidi"/>
          <w:b w:val="0"/>
          <w:bCs w:val="0"/>
          <w:caps w:val="1"/>
          <w:noProof w:val="0"/>
          <w:color w:val="44515B"/>
          <w:sz w:val="36"/>
          <w:szCs w:val="36"/>
          <w:lang w:val="en-US" w:eastAsia="nb-NO" w:bidi="ar-SA"/>
        </w:rPr>
        <w:t xml:space="preserve"> </w:t>
      </w:r>
      <w:r w:rsidRPr="4223C2A0" w:rsidR="5EC06485">
        <w:rPr>
          <w:rFonts w:ascii="Arial" w:hAnsi="Arial" w:eastAsia="" w:cs="" w:asciiTheme="minorAscii" w:hAnsiTheme="minorAscii" w:eastAsiaTheme="majorEastAsia" w:cstheme="majorBidi"/>
          <w:b w:val="0"/>
          <w:bCs w:val="0"/>
          <w:caps w:val="1"/>
          <w:noProof w:val="0"/>
          <w:color w:val="44515B"/>
          <w:sz w:val="36"/>
          <w:szCs w:val="36"/>
          <w:lang w:val="en-US" w:eastAsia="nb-NO" w:bidi="ar-SA"/>
        </w:rPr>
        <w:t>eiendom</w:t>
      </w:r>
      <w:r w:rsidRPr="4223C2A0" w:rsidR="5EC06485">
        <w:rPr>
          <w:rFonts w:ascii="Arial" w:hAnsi="Arial" w:eastAsia="" w:cs="" w:asciiTheme="minorAscii" w:hAnsiTheme="minorAscii" w:eastAsiaTheme="majorEastAsia" w:cstheme="majorBidi"/>
          <w:b w:val="0"/>
          <w:bCs w:val="0"/>
          <w:caps w:val="1"/>
          <w:noProof w:val="0"/>
          <w:color w:val="44515B"/>
          <w:sz w:val="36"/>
          <w:szCs w:val="36"/>
          <w:lang w:val="en-US" w:eastAsia="nb-NO" w:bidi="ar-SA"/>
        </w:rPr>
        <w:t xml:space="preserve"> - </w:t>
      </w:r>
      <w:r w:rsidRPr="4223C2A0" w:rsidR="5EC06485">
        <w:rPr>
          <w:rFonts w:ascii="Arial" w:hAnsi="Arial" w:eastAsia="" w:cs="" w:asciiTheme="minorAscii" w:hAnsiTheme="minorAscii" w:eastAsiaTheme="majorEastAsia" w:cstheme="majorBidi"/>
          <w:b w:val="0"/>
          <w:bCs w:val="0"/>
          <w:caps w:val="1"/>
          <w:noProof w:val="0"/>
          <w:color w:val="44515B"/>
          <w:sz w:val="36"/>
          <w:szCs w:val="36"/>
          <w:lang w:val="en-US" w:eastAsia="nb-NO" w:bidi="ar-SA"/>
        </w:rPr>
        <w:t>sør</w:t>
      </w:r>
      <w:r w:rsidRPr="4223C2A0" w:rsidR="6B80CA13">
        <w:rPr>
          <w:rFonts w:ascii="Arial" w:hAnsi="Arial" w:eastAsia="" w:cs="" w:asciiTheme="minorAscii" w:hAnsiTheme="minorAscii" w:eastAsiaTheme="majorEastAsia" w:cstheme="majorBidi"/>
          <w:b w:val="0"/>
          <w:bCs w:val="0"/>
          <w:caps w:val="1"/>
          <w:color w:val="44515B"/>
          <w:sz w:val="36"/>
          <w:szCs w:val="36"/>
          <w:lang w:val="en-US" w:eastAsia="nb-NO" w:bidi="ar-SA"/>
        </w:rPr>
        <w:t>»</w:t>
      </w:r>
      <w:r w:rsidRPr="4223C2A0" w:rsidR="4F3A9F91">
        <w:rPr>
          <w:b w:val="0"/>
          <w:bCs w:val="0"/>
          <w:sz w:val="36"/>
          <w:szCs w:val="36"/>
          <w:lang w:val="en-US"/>
        </w:rPr>
        <w:t xml:space="preserve"> </w:t>
      </w:r>
      <w:r w:rsidRPr="4223C2A0" w:rsidR="18990EB3">
        <w:rPr>
          <w:b w:val="0"/>
          <w:bCs w:val="0"/>
          <w:sz w:val="36"/>
          <w:szCs w:val="36"/>
          <w:lang w:val="en-US"/>
        </w:rPr>
        <w:t>-</w:t>
      </w:r>
      <w:r w:rsidRPr="4223C2A0" w:rsidR="18990EB3">
        <w:rPr>
          <w:b w:val="0"/>
          <w:bCs w:val="0"/>
          <w:sz w:val="36"/>
          <w:szCs w:val="36"/>
          <w:lang w:val="en-US"/>
        </w:rPr>
        <w:t xml:space="preserve"> </w:t>
      </w:r>
      <w:r w:rsidRPr="4223C2A0" w:rsidR="18990EB3">
        <w:rPr>
          <w:b w:val="0"/>
          <w:bCs w:val="0"/>
          <w:sz w:val="36"/>
          <w:szCs w:val="36"/>
          <w:lang w:val="en-US"/>
        </w:rPr>
        <w:t>Tilbudsbrev</w:t>
      </w:r>
    </w:p>
    <w:p w:rsidRPr="00207E7D" w:rsidR="009D5B9C" w:rsidP="009D5B9C" w:rsidRDefault="009D5B9C" w14:paraId="389A4ADF" w14:textId="77777777">
      <w:pPr>
        <w:pStyle w:val="Heading1"/>
      </w:pPr>
      <w:r>
        <w:t>Bekreftelse på tilbud</w:t>
      </w:r>
    </w:p>
    <w:p w:rsidR="00BF072A" w:rsidP="00BF072A" w:rsidRDefault="00BF072A" w14:paraId="389A4AE0" w14:textId="77777777">
      <w:pPr>
        <w:spacing w:after="0"/>
        <w:rPr>
          <w:b/>
        </w:rPr>
      </w:pPr>
      <w:r w:rsidRPr="00B576E0">
        <w:rPr>
          <w:b/>
        </w:rPr>
        <w:t>LEVERANDØR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04011F" w:rsidTr="0004011F" w14:paraId="389A4AE3" w14:textId="77777777">
        <w:tc>
          <w:tcPr>
            <w:tcW w:w="1555" w:type="dxa"/>
          </w:tcPr>
          <w:p w:rsidRPr="0004011F" w:rsidR="0004011F" w:rsidP="0004011F" w:rsidRDefault="0004011F" w14:paraId="389A4AE1" w14:textId="77777777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Firmanavn</w:t>
            </w:r>
            <w:r w:rsidRPr="0004011F">
              <w:rPr>
                <w:sz w:val="18"/>
                <w:szCs w:val="18"/>
                <w:vertAlign w:val="superscript"/>
              </w:rPr>
              <w:t>1</w:t>
            </w:r>
            <w:r w:rsidRPr="0004011F">
              <w:rPr>
                <w:sz w:val="18"/>
                <w:szCs w:val="18"/>
              </w:rPr>
              <w:t>:</w:t>
            </w:r>
          </w:p>
        </w:tc>
        <w:tc>
          <w:tcPr>
            <w:tcW w:w="7507" w:type="dxa"/>
          </w:tcPr>
          <w:p w:rsidR="0004011F" w:rsidP="0004011F" w:rsidRDefault="0004011F" w14:paraId="389A4AE2" w14:textId="022A82BE">
            <w:pPr>
              <w:spacing w:before="120" w:after="120"/>
            </w:pPr>
          </w:p>
        </w:tc>
      </w:tr>
      <w:tr w:rsidR="0004011F" w:rsidTr="0004011F" w14:paraId="389A4AE6" w14:textId="77777777">
        <w:tc>
          <w:tcPr>
            <w:tcW w:w="1555" w:type="dxa"/>
          </w:tcPr>
          <w:p w:rsidRPr="0004011F" w:rsidR="0004011F" w:rsidP="0004011F" w:rsidRDefault="0004011F" w14:paraId="389A4AE4" w14:textId="77777777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Org. Nummer:</w:t>
            </w:r>
          </w:p>
        </w:tc>
        <w:tc>
          <w:tcPr>
            <w:tcW w:w="7507" w:type="dxa"/>
          </w:tcPr>
          <w:p w:rsidR="0004011F" w:rsidP="0004011F" w:rsidRDefault="0004011F" w14:paraId="389A4AE5" w14:textId="33E6727D">
            <w:pPr>
              <w:spacing w:before="120" w:after="120"/>
            </w:pPr>
          </w:p>
        </w:tc>
      </w:tr>
      <w:tr w:rsidR="0004011F" w:rsidTr="0004011F" w14:paraId="389A4AE9" w14:textId="77777777">
        <w:tc>
          <w:tcPr>
            <w:tcW w:w="1555" w:type="dxa"/>
          </w:tcPr>
          <w:p w:rsidRPr="0004011F" w:rsidR="0004011F" w:rsidP="0004011F" w:rsidRDefault="0004011F" w14:paraId="389A4AE7" w14:textId="77777777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Postadresse:</w:t>
            </w:r>
          </w:p>
        </w:tc>
        <w:tc>
          <w:tcPr>
            <w:tcW w:w="7507" w:type="dxa"/>
          </w:tcPr>
          <w:p w:rsidR="0004011F" w:rsidP="0004011F" w:rsidRDefault="0004011F" w14:paraId="389A4AE8" w14:textId="2AC2F97C">
            <w:pPr>
              <w:spacing w:before="120" w:after="120"/>
            </w:pPr>
          </w:p>
        </w:tc>
      </w:tr>
      <w:tr w:rsidR="0004011F" w:rsidTr="0004011F" w14:paraId="389A4AEC" w14:textId="77777777">
        <w:tc>
          <w:tcPr>
            <w:tcW w:w="1555" w:type="dxa"/>
          </w:tcPr>
          <w:p w:rsidRPr="0004011F" w:rsidR="0004011F" w:rsidP="0004011F" w:rsidRDefault="0004011F" w14:paraId="389A4AEA" w14:textId="77777777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Besøksadresse:</w:t>
            </w:r>
          </w:p>
        </w:tc>
        <w:tc>
          <w:tcPr>
            <w:tcW w:w="7507" w:type="dxa"/>
          </w:tcPr>
          <w:p w:rsidR="0004011F" w:rsidP="0004011F" w:rsidRDefault="0004011F" w14:paraId="389A4AEB" w14:textId="14E9CCE3">
            <w:pPr>
              <w:spacing w:before="120" w:after="120"/>
            </w:pPr>
          </w:p>
        </w:tc>
      </w:tr>
      <w:tr w:rsidR="0004011F" w:rsidTr="0004011F" w14:paraId="389A4AEF" w14:textId="77777777">
        <w:tc>
          <w:tcPr>
            <w:tcW w:w="1555" w:type="dxa"/>
          </w:tcPr>
          <w:p w:rsidRPr="0004011F" w:rsidR="0004011F" w:rsidP="0004011F" w:rsidRDefault="0004011F" w14:paraId="389A4AED" w14:textId="77777777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Telefonnummer:</w:t>
            </w:r>
          </w:p>
        </w:tc>
        <w:tc>
          <w:tcPr>
            <w:tcW w:w="7507" w:type="dxa"/>
          </w:tcPr>
          <w:p w:rsidR="0004011F" w:rsidP="0004011F" w:rsidRDefault="0004011F" w14:paraId="389A4AEE" w14:textId="6865D4D6">
            <w:pPr>
              <w:spacing w:before="120" w:after="120"/>
            </w:pPr>
          </w:p>
        </w:tc>
      </w:tr>
    </w:tbl>
    <w:p w:rsidR="00674E58" w:rsidP="0004011F" w:rsidRDefault="0004011F" w14:paraId="389A4AF0" w14:textId="77777777">
      <w:pPr>
        <w:spacing w:after="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  <w:vertAlign w:val="superscript"/>
        </w:rPr>
        <w:t>1</w:t>
      </w:r>
      <w:r w:rsidRPr="0004011F">
        <w:rPr>
          <w:rFonts w:ascii="Arial" w:hAnsi="Arial" w:cs="Arial"/>
          <w:sz w:val="18"/>
          <w:szCs w:val="18"/>
        </w:rPr>
        <w:t xml:space="preserve"> Firmanavn og organisasjonsnummer må være i samsvar med firmaattest.</w:t>
      </w:r>
    </w:p>
    <w:p w:rsidR="0004011F" w:rsidP="0004011F" w:rsidRDefault="0004011F" w14:paraId="389A4AF1" w14:textId="5F7537AF">
      <w:pPr>
        <w:spacing w:after="120"/>
        <w:rPr>
          <w:rFonts w:ascii="Arial" w:hAnsi="Arial" w:cs="Arial"/>
          <w:sz w:val="18"/>
          <w:szCs w:val="18"/>
        </w:rPr>
      </w:pPr>
    </w:p>
    <w:p w:rsidRPr="0004011F" w:rsidR="006B6C90" w:rsidP="0004011F" w:rsidRDefault="006B6C90" w14:paraId="2EE62C76" w14:textId="77777777">
      <w:pPr>
        <w:spacing w:after="120"/>
        <w:rPr>
          <w:rFonts w:ascii="Arial" w:hAnsi="Arial" w:cs="Arial"/>
          <w:sz w:val="18"/>
          <w:szCs w:val="18"/>
        </w:rPr>
      </w:pPr>
    </w:p>
    <w:p w:rsidRPr="00B576E0" w:rsidR="00674E58" w:rsidP="00674E58" w:rsidRDefault="00674E58" w14:paraId="389A4AF2" w14:textId="77777777">
      <w:pPr>
        <w:spacing w:after="0"/>
        <w:rPr>
          <w:b/>
        </w:rPr>
      </w:pPr>
      <w:r w:rsidRPr="00B576E0">
        <w:rPr>
          <w:b/>
        </w:rPr>
        <w:t>KONTAKTINFORMASJON FOR TILBUDET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2528"/>
        <w:gridCol w:w="1489"/>
        <w:gridCol w:w="3065"/>
      </w:tblGrid>
      <w:tr w:rsidRPr="00207E7D" w:rsidR="009D5B9C" w:rsidTr="0004011F" w14:paraId="389A4AF5" w14:textId="77777777">
        <w:trPr>
          <w:trHeight w:val="425"/>
        </w:trPr>
        <w:tc>
          <w:tcPr>
            <w:tcW w:w="198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4011F" w:rsidR="009D5B9C" w:rsidP="008E0ED4" w:rsidRDefault="009D5B9C" w14:paraId="389A4AF3" w14:textId="77777777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Navn kontaktperson:</w:t>
            </w:r>
          </w:p>
        </w:tc>
        <w:tc>
          <w:tcPr>
            <w:tcW w:w="708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4011F" w:rsidR="009D5B9C" w:rsidP="008E0ED4" w:rsidRDefault="009D5B9C" w14:paraId="389A4AF4" w14:textId="25A314AC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207E7D" w:rsidR="009D5B9C" w:rsidTr="0004011F" w14:paraId="389A4AF8" w14:textId="77777777">
        <w:trPr>
          <w:trHeight w:val="425"/>
        </w:trPr>
        <w:tc>
          <w:tcPr>
            <w:tcW w:w="198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4011F" w:rsidR="009D5B9C" w:rsidP="008E0ED4" w:rsidRDefault="009D5B9C" w14:paraId="389A4AF6" w14:textId="77777777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Stilling/tittel:</w:t>
            </w:r>
          </w:p>
        </w:tc>
        <w:tc>
          <w:tcPr>
            <w:tcW w:w="708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4011F" w:rsidR="009D5B9C" w:rsidP="008E0ED4" w:rsidRDefault="009D5B9C" w14:paraId="389A4AF7" w14:textId="7C5CD8C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207E7D" w:rsidR="009D5B9C" w:rsidTr="0004011F" w14:paraId="389A4AFD" w14:textId="77777777">
        <w:trPr>
          <w:trHeight w:val="425"/>
        </w:trPr>
        <w:tc>
          <w:tcPr>
            <w:tcW w:w="198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4011F" w:rsidR="009D5B9C" w:rsidP="008E0ED4" w:rsidRDefault="009D5B9C" w14:paraId="389A4AF9" w14:textId="77777777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Telefonnummer:</w:t>
            </w:r>
          </w:p>
        </w:tc>
        <w:tc>
          <w:tcPr>
            <w:tcW w:w="252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4011F" w:rsidR="009D5B9C" w:rsidP="008E0ED4" w:rsidRDefault="009D5B9C" w14:paraId="389A4AFA" w14:textId="31E665E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4011F" w:rsidR="009D5B9C" w:rsidP="008E0ED4" w:rsidRDefault="009D5B9C" w14:paraId="389A4AFB" w14:textId="77777777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Mobilnummer:</w:t>
            </w:r>
          </w:p>
        </w:tc>
        <w:tc>
          <w:tcPr>
            <w:tcW w:w="306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4011F" w:rsidR="009D5B9C" w:rsidP="008E0ED4" w:rsidRDefault="009D5B9C" w14:paraId="389A4AFC" w14:textId="6EDF49FE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207E7D" w:rsidR="009D5B9C" w:rsidTr="0004011F" w14:paraId="389A4B00" w14:textId="77777777">
        <w:trPr>
          <w:trHeight w:val="425"/>
        </w:trPr>
        <w:tc>
          <w:tcPr>
            <w:tcW w:w="198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4011F" w:rsidR="009D5B9C" w:rsidP="008E0ED4" w:rsidRDefault="009D5B9C" w14:paraId="389A4AFE" w14:textId="77777777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E-postadresse:</w:t>
            </w:r>
          </w:p>
        </w:tc>
        <w:tc>
          <w:tcPr>
            <w:tcW w:w="708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4011F" w:rsidR="009D5B9C" w:rsidP="008E0ED4" w:rsidRDefault="009D5B9C" w14:paraId="389A4AFF" w14:textId="07268CA3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D5B9C" w:rsidP="0004011F" w:rsidRDefault="009D5B9C" w14:paraId="389A4B01" w14:textId="4F447652">
      <w:pPr>
        <w:spacing w:after="0"/>
      </w:pPr>
    </w:p>
    <w:p w:rsidR="006B6C90" w:rsidP="0004011F" w:rsidRDefault="006B6C90" w14:paraId="107BFE42" w14:textId="77777777">
      <w:pPr>
        <w:spacing w:after="0"/>
      </w:pPr>
    </w:p>
    <w:p w:rsidRPr="00B576E0" w:rsidR="00BF072A" w:rsidP="00BF072A" w:rsidRDefault="00BF072A" w14:paraId="389A4B02" w14:textId="77777777">
      <w:pPr>
        <w:spacing w:after="0"/>
        <w:rPr>
          <w:b/>
        </w:rPr>
      </w:pPr>
      <w:r>
        <w:rPr>
          <w:b/>
        </w:rPr>
        <w:t>FULLMAKT TIL Å SIGNERE TILBUDET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3"/>
        <w:gridCol w:w="7439"/>
      </w:tblGrid>
      <w:tr w:rsidRPr="00207E7D" w:rsidR="009D5B9C" w:rsidTr="00BF072A" w14:paraId="389A4B05" w14:textId="77777777">
        <w:trPr>
          <w:trHeight w:val="425"/>
        </w:trPr>
        <w:tc>
          <w:tcPr>
            <w:tcW w:w="1623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4011F" w:rsidR="009D5B9C" w:rsidP="0004011F" w:rsidRDefault="009D5B9C" w14:paraId="389A4B03" w14:textId="77777777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Navn fullmektig:</w:t>
            </w:r>
          </w:p>
        </w:tc>
        <w:tc>
          <w:tcPr>
            <w:tcW w:w="743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4011F" w:rsidR="009D5B9C" w:rsidP="0004011F" w:rsidRDefault="009D5B9C" w14:paraId="389A4B04" w14:textId="030F0C70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207E7D" w:rsidR="009D5B9C" w:rsidTr="00BF072A" w14:paraId="389A4B08" w14:textId="77777777">
        <w:trPr>
          <w:trHeight w:val="425"/>
        </w:trPr>
        <w:tc>
          <w:tcPr>
            <w:tcW w:w="1623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4011F" w:rsidR="009D5B9C" w:rsidP="0004011F" w:rsidRDefault="009D5B9C" w14:paraId="389A4B06" w14:textId="77777777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Stilling/tittel:</w:t>
            </w:r>
          </w:p>
        </w:tc>
        <w:tc>
          <w:tcPr>
            <w:tcW w:w="7439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04011F" w:rsidR="009D5B9C" w:rsidP="0004011F" w:rsidRDefault="009D5B9C" w14:paraId="389A4B07" w14:textId="6CEE0A53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D5B9C" w:rsidP="0004011F" w:rsidRDefault="009D5B9C" w14:paraId="389A4B09" w14:textId="00A19480">
      <w:pPr>
        <w:spacing w:after="0"/>
      </w:pPr>
    </w:p>
    <w:p w:rsidR="006B6C90" w:rsidP="0004011F" w:rsidRDefault="006B6C90" w14:paraId="51CA9AE3" w14:textId="64A4CCA2">
      <w:pPr>
        <w:spacing w:after="0"/>
      </w:pPr>
    </w:p>
    <w:p w:rsidR="006B6C90" w:rsidP="0004011F" w:rsidRDefault="006B6C90" w14:paraId="214B43D0" w14:textId="77777777">
      <w:pPr>
        <w:spacing w:after="0"/>
      </w:pPr>
    </w:p>
    <w:p w:rsidRPr="008E0ED4" w:rsidR="009D5B9C" w:rsidP="006B6C90" w:rsidRDefault="009D5B9C" w14:paraId="389A4B0C" w14:textId="6B918810">
      <w:pPr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</w:rPr>
        <w:t>Leverandør bekrefter å ha lest og satt seg grundig inn i konkurransedokumentene. Leverandør bekrefter at tilbudet er i overensstemmelse med konkurransegrunnlaget og at alle forhold, krav og vilkår er akseptert med mindre det er tatt forbehold som framkommer klart i og eventuelt i vedlegg til punkt 2 i dette tilbudsbrevet.</w:t>
      </w:r>
    </w:p>
    <w:p w:rsidRPr="008E0ED4" w:rsidR="009D5B9C" w:rsidP="006B6C90" w:rsidRDefault="009D5B9C" w14:paraId="389A4B0D" w14:textId="15B4D561">
      <w:pPr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</w:rPr>
        <w:t>Leverandør vedstår seg tilbudet til den dato som er angitt i konkurransegrunnlaget. Tilbudet kan aksepteres av oppdragsgiver når som helst fram til utløp av vedståelsesfristen.</w:t>
      </w:r>
    </w:p>
    <w:p w:rsidR="009D5B9C" w:rsidP="009D5B9C" w:rsidRDefault="009D5B9C" w14:paraId="389A4B0E" w14:textId="728D7546"/>
    <w:p w:rsidR="006B6C90" w:rsidP="009D5B9C" w:rsidRDefault="006B6C90" w14:paraId="37D8F557" w14:textId="1948EEA3"/>
    <w:p w:rsidR="006B6C90" w:rsidP="009D5B9C" w:rsidRDefault="006B6C90" w14:paraId="1DF7A980" w14:textId="412E5583"/>
    <w:p w:rsidR="006B6C90" w:rsidP="009D5B9C" w:rsidRDefault="006B6C90" w14:paraId="29935D68" w14:textId="157317F4"/>
    <w:p w:rsidR="006B6C90" w:rsidP="009D5B9C" w:rsidRDefault="006B6C90" w14:paraId="7B6AB5D1" w14:textId="47CE0C62"/>
    <w:p w:rsidR="009D5B9C" w:rsidP="009D5B9C" w:rsidRDefault="009D5B9C" w14:paraId="389A4B0F" w14:textId="77777777">
      <w:pPr>
        <w:pStyle w:val="Heading1"/>
      </w:pPr>
      <w:r w:rsidRPr="00207E7D">
        <w:t>Forbehold til konkurransegrunnlaget</w:t>
      </w:r>
    </w:p>
    <w:p w:rsidRPr="0004011F" w:rsidR="0004011F" w:rsidP="0004011F" w:rsidRDefault="0004011F" w14:paraId="389A4B10" w14:textId="77777777">
      <w:pPr>
        <w:spacing w:after="12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</w:rPr>
        <w:t>SETT ETT KRYSS:</w:t>
      </w:r>
    </w:p>
    <w:p w:rsidRPr="0004011F" w:rsidR="009D5B9C" w:rsidP="0004011F" w:rsidRDefault="003A127B" w14:paraId="389A4B11" w14:textId="5657552A">
      <w:pPr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0987">
            <w:rPr>
              <w:rFonts w:hint="eastAsia" w:ascii="MS Gothic" w:hAnsi="MS Gothic" w:eastAsia="MS Gothic" w:cs="Arial"/>
              <w:sz w:val="18"/>
              <w:szCs w:val="18"/>
            </w:rPr>
            <w:t>☐</w:t>
          </w:r>
        </w:sdtContent>
      </w:sdt>
      <w:r w:rsidRPr="0004011F" w:rsidR="009D5B9C">
        <w:rPr>
          <w:rFonts w:ascii="Arial" w:hAnsi="Arial" w:cs="Arial"/>
          <w:sz w:val="18"/>
          <w:szCs w:val="18"/>
        </w:rPr>
        <w:tab/>
      </w:r>
      <w:r w:rsidRPr="0004011F" w:rsidR="009D5B9C">
        <w:rPr>
          <w:rFonts w:ascii="Arial" w:hAnsi="Arial" w:cs="Arial"/>
          <w:sz w:val="18"/>
          <w:szCs w:val="18"/>
        </w:rPr>
        <w:t xml:space="preserve">Leverandør har ingen forbehold til konkurransegrunnlaget. </w:t>
      </w:r>
    </w:p>
    <w:p w:rsidR="009D5B9C" w:rsidP="000721A5" w:rsidRDefault="003A127B" w14:paraId="389A4B12" w14:textId="77777777">
      <w:pPr>
        <w:spacing w:after="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350788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4011F" w:rsidR="0004011F">
            <w:rPr>
              <w:rFonts w:ascii="Segoe UI Symbol" w:hAnsi="Segoe UI Symbol" w:eastAsia="MS Gothic" w:cs="Segoe UI Symbol"/>
              <w:sz w:val="18"/>
              <w:szCs w:val="18"/>
            </w:rPr>
            <w:t>☐</w:t>
          </w:r>
        </w:sdtContent>
      </w:sdt>
      <w:r w:rsidRPr="0004011F" w:rsidR="009D5B9C">
        <w:rPr>
          <w:rFonts w:ascii="Arial" w:hAnsi="Arial" w:cs="Arial"/>
          <w:sz w:val="18"/>
          <w:szCs w:val="18"/>
        </w:rPr>
        <w:tab/>
      </w:r>
      <w:r w:rsidRPr="0004011F" w:rsidR="009D5B9C">
        <w:rPr>
          <w:rFonts w:ascii="Arial" w:hAnsi="Arial" w:cs="Arial"/>
          <w:sz w:val="18"/>
          <w:szCs w:val="18"/>
        </w:rPr>
        <w:t xml:space="preserve">Leverandør </w:t>
      </w:r>
      <w:r w:rsidRPr="0004011F" w:rsidR="0004011F">
        <w:rPr>
          <w:rFonts w:ascii="Arial" w:hAnsi="Arial" w:cs="Arial"/>
          <w:sz w:val="18"/>
          <w:szCs w:val="18"/>
        </w:rPr>
        <w:t xml:space="preserve">tar </w:t>
      </w:r>
      <w:r w:rsidRPr="0004011F" w:rsidR="009D5B9C">
        <w:rPr>
          <w:rFonts w:ascii="Arial" w:hAnsi="Arial" w:cs="Arial"/>
          <w:sz w:val="18"/>
          <w:szCs w:val="18"/>
        </w:rPr>
        <w:t>følgende forbehold til konkurransegrunnlaget (legg til rader i tabellen om nødvendig):</w:t>
      </w:r>
    </w:p>
    <w:p w:rsidRPr="0004011F" w:rsidR="000721A5" w:rsidP="000721A5" w:rsidRDefault="000721A5" w14:paraId="389A4B13" w14:textId="77777777">
      <w:pPr>
        <w:spacing w:after="0"/>
        <w:ind w:left="426" w:hanging="426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Borders>
          <w:bottom w:val="none" w:color="auto" w:sz="0" w:space="0"/>
        </w:tblBorders>
        <w:tblLook w:val="04A0" w:firstRow="1" w:lastRow="0" w:firstColumn="1" w:lastColumn="0" w:noHBand="0" w:noVBand="1"/>
      </w:tblPr>
      <w:tblGrid>
        <w:gridCol w:w="1510"/>
        <w:gridCol w:w="2450"/>
        <w:gridCol w:w="2571"/>
        <w:gridCol w:w="2531"/>
      </w:tblGrid>
      <w:tr w:rsidRPr="008E0ED4" w:rsidR="009D5B9C" w:rsidTr="000721A5" w14:paraId="389A4B18" w14:textId="77777777">
        <w:tc>
          <w:tcPr>
            <w:tcW w:w="1510" w:type="dxa"/>
            <w:shd w:val="clear" w:color="auto" w:fill="D5DCE4" w:themeFill="text2" w:themeFillTint="33"/>
          </w:tcPr>
          <w:p w:rsidRPr="008E0ED4" w:rsidR="009D5B9C" w:rsidP="00CB1612" w:rsidRDefault="009D5B9C" w14:paraId="389A4B14" w14:textId="77777777">
            <w:pPr>
              <w:rPr>
                <w:rFonts w:cs="Arial"/>
                <w:sz w:val="18"/>
                <w:szCs w:val="18"/>
              </w:rPr>
            </w:pPr>
            <w:r w:rsidRPr="008E0ED4">
              <w:rPr>
                <w:rFonts w:cs="Arial"/>
                <w:sz w:val="18"/>
                <w:szCs w:val="18"/>
              </w:rPr>
              <w:t>Ref. til konkurranse-grunnlaget</w:t>
            </w:r>
          </w:p>
        </w:tc>
        <w:tc>
          <w:tcPr>
            <w:tcW w:w="2450" w:type="dxa"/>
            <w:shd w:val="clear" w:color="auto" w:fill="D5DCE4" w:themeFill="text2" w:themeFillTint="33"/>
          </w:tcPr>
          <w:p w:rsidRPr="008E0ED4" w:rsidR="009D5B9C" w:rsidP="00CB1612" w:rsidRDefault="009D5B9C" w14:paraId="389A4B15" w14:textId="77777777">
            <w:pPr>
              <w:rPr>
                <w:rFonts w:cs="Arial"/>
                <w:sz w:val="18"/>
                <w:szCs w:val="18"/>
              </w:rPr>
            </w:pPr>
            <w:r w:rsidRPr="008E0ED4">
              <w:rPr>
                <w:rFonts w:cs="Arial"/>
                <w:sz w:val="18"/>
                <w:szCs w:val="18"/>
              </w:rPr>
              <w:t>Beskrivelse av forbehold/avvik</w:t>
            </w:r>
          </w:p>
        </w:tc>
        <w:tc>
          <w:tcPr>
            <w:tcW w:w="2571" w:type="dxa"/>
            <w:shd w:val="clear" w:color="auto" w:fill="D5DCE4" w:themeFill="text2" w:themeFillTint="33"/>
          </w:tcPr>
          <w:p w:rsidRPr="008E0ED4" w:rsidR="009D5B9C" w:rsidP="00CB1612" w:rsidRDefault="009D5B9C" w14:paraId="389A4B16" w14:textId="77777777">
            <w:pPr>
              <w:rPr>
                <w:rFonts w:cs="Arial"/>
                <w:sz w:val="18"/>
                <w:szCs w:val="18"/>
              </w:rPr>
            </w:pPr>
            <w:r w:rsidRPr="008E0ED4">
              <w:rPr>
                <w:rFonts w:cs="Arial"/>
                <w:sz w:val="18"/>
                <w:szCs w:val="18"/>
              </w:rPr>
              <w:t>Årsak til forbehold/avvik</w:t>
            </w:r>
          </w:p>
        </w:tc>
        <w:tc>
          <w:tcPr>
            <w:tcW w:w="2531" w:type="dxa"/>
            <w:shd w:val="clear" w:color="auto" w:fill="D5DCE4" w:themeFill="text2" w:themeFillTint="33"/>
          </w:tcPr>
          <w:p w:rsidRPr="008E0ED4" w:rsidR="009D5B9C" w:rsidP="00CB1612" w:rsidRDefault="009D5B9C" w14:paraId="389A4B17" w14:textId="77777777">
            <w:pPr>
              <w:rPr>
                <w:rFonts w:cs="Arial"/>
                <w:sz w:val="18"/>
                <w:szCs w:val="18"/>
              </w:rPr>
            </w:pPr>
            <w:r w:rsidRPr="008E0ED4">
              <w:rPr>
                <w:rFonts w:cs="Arial"/>
                <w:sz w:val="18"/>
                <w:szCs w:val="18"/>
              </w:rPr>
              <w:t>Konsekvenser for ytelsen (pris, risiko, fremdrift mv.)</w:t>
            </w:r>
          </w:p>
        </w:tc>
      </w:tr>
      <w:tr w:rsidRPr="008E0ED4" w:rsidR="009D5B9C" w:rsidTr="000721A5" w14:paraId="389A4B1D" w14:textId="77777777">
        <w:tc>
          <w:tcPr>
            <w:tcW w:w="1510" w:type="dxa"/>
          </w:tcPr>
          <w:p w:rsidRPr="008E0ED4" w:rsidR="009D5B9C" w:rsidP="00CB1612" w:rsidRDefault="009D5B9C" w14:paraId="389A4B19" w14:textId="7777777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</w:tcPr>
          <w:p w:rsidRPr="008E0ED4" w:rsidR="009D5B9C" w:rsidP="00CB1612" w:rsidRDefault="009D5B9C" w14:paraId="389A4B1A" w14:textId="7777777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:rsidRPr="008E0ED4" w:rsidR="009D5B9C" w:rsidP="00CB1612" w:rsidRDefault="009D5B9C" w14:paraId="389A4B1B" w14:textId="7777777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</w:tcPr>
          <w:p w:rsidRPr="008E0ED4" w:rsidR="009D5B9C" w:rsidP="00CB1612" w:rsidRDefault="009D5B9C" w14:paraId="389A4B1C" w14:textId="77777777">
            <w:pPr>
              <w:rPr>
                <w:rFonts w:cs="Arial"/>
                <w:sz w:val="18"/>
                <w:szCs w:val="18"/>
              </w:rPr>
            </w:pPr>
          </w:p>
        </w:tc>
      </w:tr>
      <w:tr w:rsidRPr="008E0ED4" w:rsidR="009D5B9C" w:rsidTr="000721A5" w14:paraId="389A4B22" w14:textId="77777777">
        <w:tc>
          <w:tcPr>
            <w:tcW w:w="1510" w:type="dxa"/>
          </w:tcPr>
          <w:p w:rsidRPr="008E0ED4" w:rsidR="009D5B9C" w:rsidP="00CB1612" w:rsidRDefault="009D5B9C" w14:paraId="389A4B1E" w14:textId="7777777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</w:tcPr>
          <w:p w:rsidRPr="008E0ED4" w:rsidR="009D5B9C" w:rsidP="00CB1612" w:rsidRDefault="009D5B9C" w14:paraId="389A4B1F" w14:textId="7777777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:rsidRPr="008E0ED4" w:rsidR="009D5B9C" w:rsidP="00CB1612" w:rsidRDefault="009D5B9C" w14:paraId="389A4B20" w14:textId="7777777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</w:tcPr>
          <w:p w:rsidRPr="008E0ED4" w:rsidR="009D5B9C" w:rsidP="00CB1612" w:rsidRDefault="009D5B9C" w14:paraId="389A4B21" w14:textId="77777777">
            <w:pPr>
              <w:rPr>
                <w:rFonts w:cs="Arial"/>
                <w:sz w:val="18"/>
                <w:szCs w:val="18"/>
              </w:rPr>
            </w:pPr>
          </w:p>
        </w:tc>
      </w:tr>
      <w:tr w:rsidRPr="008E0ED4" w:rsidR="009D5B9C" w:rsidTr="000721A5" w14:paraId="389A4B27" w14:textId="77777777">
        <w:tc>
          <w:tcPr>
            <w:tcW w:w="1510" w:type="dxa"/>
          </w:tcPr>
          <w:p w:rsidRPr="008E0ED4" w:rsidR="009D5B9C" w:rsidP="00CB1612" w:rsidRDefault="009D5B9C" w14:paraId="389A4B23" w14:textId="7777777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</w:tcPr>
          <w:p w:rsidRPr="008E0ED4" w:rsidR="009D5B9C" w:rsidP="00CB1612" w:rsidRDefault="009D5B9C" w14:paraId="389A4B24" w14:textId="7777777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:rsidRPr="008E0ED4" w:rsidR="009D5B9C" w:rsidP="00CB1612" w:rsidRDefault="009D5B9C" w14:paraId="389A4B25" w14:textId="7777777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</w:tcPr>
          <w:p w:rsidRPr="008E0ED4" w:rsidR="009D5B9C" w:rsidP="00CB1612" w:rsidRDefault="009D5B9C" w14:paraId="389A4B26" w14:textId="77777777">
            <w:pPr>
              <w:rPr>
                <w:rFonts w:cs="Arial"/>
                <w:sz w:val="18"/>
                <w:szCs w:val="18"/>
              </w:rPr>
            </w:pPr>
          </w:p>
        </w:tc>
      </w:tr>
      <w:tr w:rsidRPr="008E0ED4" w:rsidR="009D5B9C" w:rsidTr="000721A5" w14:paraId="389A4B2C" w14:textId="77777777">
        <w:tc>
          <w:tcPr>
            <w:tcW w:w="1510" w:type="dxa"/>
          </w:tcPr>
          <w:p w:rsidRPr="008E0ED4" w:rsidR="009D5B9C" w:rsidP="00CB1612" w:rsidRDefault="009D5B9C" w14:paraId="389A4B28" w14:textId="7777777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</w:tcPr>
          <w:p w:rsidRPr="008E0ED4" w:rsidR="009D5B9C" w:rsidP="00CB1612" w:rsidRDefault="009D5B9C" w14:paraId="389A4B29" w14:textId="7777777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:rsidRPr="008E0ED4" w:rsidR="009D5B9C" w:rsidP="00CB1612" w:rsidRDefault="009D5B9C" w14:paraId="389A4B2A" w14:textId="7777777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</w:tcPr>
          <w:p w:rsidRPr="008E0ED4" w:rsidR="009D5B9C" w:rsidP="00CB1612" w:rsidRDefault="009D5B9C" w14:paraId="389A4B2B" w14:textId="77777777">
            <w:pPr>
              <w:rPr>
                <w:rFonts w:cs="Arial"/>
                <w:sz w:val="18"/>
                <w:szCs w:val="18"/>
              </w:rPr>
            </w:pPr>
          </w:p>
        </w:tc>
      </w:tr>
      <w:tr w:rsidRPr="008E0ED4" w:rsidR="009D5B9C" w:rsidTr="000721A5" w14:paraId="389A4B31" w14:textId="77777777">
        <w:tc>
          <w:tcPr>
            <w:tcW w:w="1510" w:type="dxa"/>
          </w:tcPr>
          <w:p w:rsidRPr="008E0ED4" w:rsidR="009D5B9C" w:rsidP="00CB1612" w:rsidRDefault="009D5B9C" w14:paraId="389A4B2D" w14:textId="7777777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</w:tcPr>
          <w:p w:rsidRPr="008E0ED4" w:rsidR="009D5B9C" w:rsidP="00CB1612" w:rsidRDefault="009D5B9C" w14:paraId="389A4B2E" w14:textId="7777777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:rsidRPr="008E0ED4" w:rsidR="009D5B9C" w:rsidP="00CB1612" w:rsidRDefault="009D5B9C" w14:paraId="389A4B2F" w14:textId="7777777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</w:tcPr>
          <w:p w:rsidRPr="008E0ED4" w:rsidR="009D5B9C" w:rsidP="00CB1612" w:rsidRDefault="009D5B9C" w14:paraId="389A4B30" w14:textId="77777777">
            <w:pPr>
              <w:rPr>
                <w:rFonts w:cs="Arial"/>
                <w:sz w:val="18"/>
                <w:szCs w:val="18"/>
              </w:rPr>
            </w:pPr>
          </w:p>
        </w:tc>
      </w:tr>
    </w:tbl>
    <w:p w:rsidR="009D5B9C" w:rsidP="000721A5" w:rsidRDefault="009D5B9C" w14:paraId="389A4B32" w14:textId="1F751E1A">
      <w:pPr>
        <w:spacing w:after="0"/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</w:rPr>
        <w:t>Eventuelle forbehold vil bli vurdert i h.h.t. i LOA § 4</w:t>
      </w:r>
      <w:r w:rsidR="00564D84">
        <w:rPr>
          <w:rFonts w:ascii="Arial" w:hAnsi="Arial" w:cs="Arial"/>
          <w:sz w:val="18"/>
          <w:szCs w:val="18"/>
        </w:rPr>
        <w:t xml:space="preserve"> og FOA</w:t>
      </w:r>
      <w:r w:rsidRPr="00564D84" w:rsidR="00564D84">
        <w:rPr>
          <w:rFonts w:ascii="Arial" w:hAnsi="Arial" w:cs="Arial"/>
          <w:sz w:val="18"/>
          <w:szCs w:val="18"/>
        </w:rPr>
        <w:t xml:space="preserve"> § 9-6 og 24-8.</w:t>
      </w:r>
    </w:p>
    <w:p w:rsidR="000721A5" w:rsidP="000721A5" w:rsidRDefault="000721A5" w14:paraId="389A4B33" w14:textId="1B106451">
      <w:pPr>
        <w:spacing w:after="0"/>
        <w:rPr>
          <w:rFonts w:ascii="Arial" w:hAnsi="Arial" w:cs="Arial"/>
          <w:sz w:val="18"/>
          <w:szCs w:val="18"/>
        </w:rPr>
      </w:pPr>
    </w:p>
    <w:p w:rsidRPr="008E0ED4" w:rsidR="006B6C90" w:rsidP="000721A5" w:rsidRDefault="006B6C90" w14:paraId="5EE5443A" w14:textId="77777777">
      <w:pPr>
        <w:spacing w:after="0"/>
        <w:rPr>
          <w:rFonts w:ascii="Arial" w:hAnsi="Arial" w:cs="Arial"/>
          <w:sz w:val="18"/>
          <w:szCs w:val="18"/>
        </w:rPr>
      </w:pPr>
    </w:p>
    <w:p w:rsidRPr="00207E7D" w:rsidR="009D5B9C" w:rsidP="009D5B9C" w:rsidRDefault="009D5B9C" w14:paraId="389A4B34" w14:textId="77777777">
      <w:pPr>
        <w:pStyle w:val="Heading1"/>
      </w:pPr>
      <w:r w:rsidRPr="00207E7D">
        <w:t>Taushetsbelagte opplysninger</w:t>
      </w:r>
    </w:p>
    <w:p w:rsidRPr="0004011F" w:rsidR="0004011F" w:rsidP="0004011F" w:rsidRDefault="0004011F" w14:paraId="389A4B35" w14:textId="77777777">
      <w:pPr>
        <w:spacing w:after="12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</w:rPr>
        <w:t>SETT ETT KRYSS:</w:t>
      </w:r>
    </w:p>
    <w:p w:rsidRPr="0004011F" w:rsidR="0004011F" w:rsidP="0004011F" w:rsidRDefault="003A127B" w14:paraId="389A4B36" w14:textId="7B157B5C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962254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0987">
            <w:rPr>
              <w:rFonts w:hint="eastAsia" w:ascii="MS Gothic" w:hAnsi="MS Gothic" w:eastAsia="MS Gothic" w:cs="Arial"/>
              <w:sz w:val="18"/>
              <w:szCs w:val="18"/>
            </w:rPr>
            <w:t>☐</w:t>
          </w:r>
        </w:sdtContent>
      </w:sdt>
      <w:r w:rsidRPr="0004011F" w:rsidR="0004011F">
        <w:rPr>
          <w:rFonts w:ascii="Arial" w:hAnsi="Arial" w:cs="Arial"/>
          <w:sz w:val="18"/>
          <w:szCs w:val="18"/>
        </w:rPr>
        <w:tab/>
      </w:r>
      <w:r w:rsidR="0004011F">
        <w:rPr>
          <w:rFonts w:ascii="Arial" w:hAnsi="Arial" w:cs="Arial"/>
          <w:sz w:val="18"/>
          <w:szCs w:val="18"/>
        </w:rPr>
        <w:t>Tilbudet inneholder ingen opplysninger som er unntatt fra innsyn etter offentleglova § 13, jf. Forvaltningsloven § 13.</w:t>
      </w:r>
    </w:p>
    <w:p w:rsidR="0004011F" w:rsidP="000721A5" w:rsidRDefault="003A127B" w14:paraId="389A4B37" w14:textId="77777777">
      <w:pPr>
        <w:spacing w:after="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36388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4011F" w:rsidR="0004011F">
            <w:rPr>
              <w:rFonts w:ascii="Segoe UI Symbol" w:hAnsi="Segoe UI Symbol" w:eastAsia="MS Gothic" w:cs="Segoe UI Symbol"/>
              <w:sz w:val="18"/>
              <w:szCs w:val="18"/>
            </w:rPr>
            <w:t>☐</w:t>
          </w:r>
        </w:sdtContent>
      </w:sdt>
      <w:r w:rsidRPr="0004011F" w:rsidR="0004011F">
        <w:rPr>
          <w:rFonts w:ascii="Arial" w:hAnsi="Arial" w:cs="Arial"/>
          <w:sz w:val="18"/>
          <w:szCs w:val="18"/>
        </w:rPr>
        <w:tab/>
      </w:r>
      <w:r w:rsidR="0004011F">
        <w:rPr>
          <w:rFonts w:ascii="Arial" w:hAnsi="Arial" w:cs="Arial"/>
          <w:sz w:val="18"/>
          <w:szCs w:val="18"/>
        </w:rPr>
        <w:t>Tilbudet inneholder følgende taushetsbelagte opplysninger som skal være unntatt fra innsyn etter offentleglova § 13</w:t>
      </w:r>
      <w:r w:rsidRPr="0004011F" w:rsidR="0004011F">
        <w:rPr>
          <w:rFonts w:ascii="Arial" w:hAnsi="Arial" w:cs="Arial"/>
          <w:sz w:val="18"/>
          <w:szCs w:val="18"/>
          <w:vertAlign w:val="superscript"/>
        </w:rPr>
        <w:t>2</w:t>
      </w:r>
      <w:r w:rsidR="0004011F">
        <w:rPr>
          <w:rFonts w:ascii="Arial" w:hAnsi="Arial" w:cs="Arial"/>
          <w:sz w:val="18"/>
          <w:szCs w:val="18"/>
        </w:rPr>
        <w:t>, jf. Forvaltningsloven § 13</w:t>
      </w:r>
      <w:r w:rsidRPr="0004011F" w:rsidR="0004011F">
        <w:rPr>
          <w:rFonts w:ascii="Arial" w:hAnsi="Arial" w:cs="Arial"/>
          <w:sz w:val="18"/>
          <w:szCs w:val="18"/>
        </w:rPr>
        <w:t xml:space="preserve"> (legg til rader i tabellen om nødvendig):</w:t>
      </w:r>
    </w:p>
    <w:p w:rsidRPr="0004011F" w:rsidR="000721A5" w:rsidP="000721A5" w:rsidRDefault="000721A5" w14:paraId="389A4B38" w14:textId="77777777">
      <w:pPr>
        <w:spacing w:after="0"/>
        <w:ind w:left="426" w:hanging="426"/>
        <w:rPr>
          <w:rFonts w:ascii="Arial" w:hAnsi="Arial" w:cs="Arial"/>
          <w:sz w:val="18"/>
          <w:szCs w:val="18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89"/>
        <w:gridCol w:w="6673"/>
      </w:tblGrid>
      <w:tr w:rsidRPr="008E0ED4" w:rsidR="009D5B9C" w:rsidTr="00CB1612" w14:paraId="389A4B3B" w14:textId="77777777">
        <w:tc>
          <w:tcPr>
            <w:tcW w:w="1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5DCE4" w:themeFill="text2" w:themeFillTint="33"/>
          </w:tcPr>
          <w:p w:rsidRPr="008E0ED4" w:rsidR="009D5B9C" w:rsidP="00CB1612" w:rsidRDefault="009D5B9C" w14:paraId="389A4B39" w14:textId="77777777">
            <w:pPr>
              <w:rPr>
                <w:rFonts w:cs="Arial"/>
                <w:sz w:val="18"/>
                <w:szCs w:val="18"/>
              </w:rPr>
            </w:pPr>
            <w:r w:rsidRPr="008E0ED4">
              <w:rPr>
                <w:rFonts w:cs="Arial"/>
                <w:sz w:val="18"/>
                <w:szCs w:val="18"/>
              </w:rPr>
              <w:t>Ref.nr i tilbudet</w:t>
            </w:r>
          </w:p>
        </w:tc>
        <w:tc>
          <w:tcPr>
            <w:tcW w:w="3682" w:type="pct"/>
            <w:tcBorders>
              <w:left w:val="single" w:color="auto" w:sz="4" w:space="0"/>
            </w:tcBorders>
            <w:shd w:val="clear" w:color="auto" w:fill="D5DCE4" w:themeFill="text2" w:themeFillTint="33"/>
          </w:tcPr>
          <w:p w:rsidRPr="008E0ED4" w:rsidR="009D5B9C" w:rsidP="00CB1612" w:rsidRDefault="009D5B9C" w14:paraId="389A4B3A" w14:textId="77777777">
            <w:pPr>
              <w:rPr>
                <w:rFonts w:cs="Arial"/>
                <w:sz w:val="18"/>
                <w:szCs w:val="18"/>
              </w:rPr>
            </w:pPr>
            <w:r w:rsidRPr="008E0ED4">
              <w:rPr>
                <w:rFonts w:cs="Arial"/>
                <w:sz w:val="18"/>
                <w:szCs w:val="18"/>
              </w:rPr>
              <w:t>Begrunnelse for at det skal nektes innsyn i disse</w:t>
            </w:r>
          </w:p>
        </w:tc>
      </w:tr>
      <w:tr w:rsidRPr="008E0ED4" w:rsidR="009D5B9C" w:rsidTr="00CB1612" w14:paraId="389A4B3E" w14:textId="77777777">
        <w:tc>
          <w:tcPr>
            <w:tcW w:w="1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E0ED4" w:rsidR="009D5B9C" w:rsidP="00CB1612" w:rsidRDefault="009D5B9C" w14:paraId="389A4B3C" w14:textId="7777777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color="auto" w:sz="4" w:space="0"/>
            </w:tcBorders>
          </w:tcPr>
          <w:p w:rsidRPr="008E0ED4" w:rsidR="009D5B9C" w:rsidP="00CB1612" w:rsidRDefault="009D5B9C" w14:paraId="389A4B3D" w14:textId="77777777">
            <w:pPr>
              <w:rPr>
                <w:rFonts w:cs="Arial"/>
                <w:sz w:val="18"/>
                <w:szCs w:val="18"/>
              </w:rPr>
            </w:pPr>
          </w:p>
        </w:tc>
      </w:tr>
      <w:tr w:rsidRPr="008E0ED4" w:rsidR="009D5B9C" w:rsidTr="00CB1612" w14:paraId="389A4B41" w14:textId="77777777">
        <w:tc>
          <w:tcPr>
            <w:tcW w:w="1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E0ED4" w:rsidR="009D5B9C" w:rsidP="00CB1612" w:rsidRDefault="009D5B9C" w14:paraId="389A4B3F" w14:textId="7777777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color="auto" w:sz="4" w:space="0"/>
            </w:tcBorders>
          </w:tcPr>
          <w:p w:rsidRPr="008E0ED4" w:rsidR="009D5B9C" w:rsidP="00CB1612" w:rsidRDefault="009D5B9C" w14:paraId="389A4B40" w14:textId="77777777">
            <w:pPr>
              <w:rPr>
                <w:rFonts w:cs="Arial"/>
                <w:sz w:val="18"/>
                <w:szCs w:val="18"/>
              </w:rPr>
            </w:pPr>
          </w:p>
        </w:tc>
      </w:tr>
      <w:tr w:rsidRPr="008E0ED4" w:rsidR="009D5B9C" w:rsidTr="00CB1612" w14:paraId="389A4B44" w14:textId="77777777">
        <w:tc>
          <w:tcPr>
            <w:tcW w:w="1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E0ED4" w:rsidR="009D5B9C" w:rsidP="00CB1612" w:rsidRDefault="009D5B9C" w14:paraId="389A4B42" w14:textId="7777777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color="auto" w:sz="4" w:space="0"/>
            </w:tcBorders>
          </w:tcPr>
          <w:p w:rsidRPr="008E0ED4" w:rsidR="009D5B9C" w:rsidP="00CB1612" w:rsidRDefault="009D5B9C" w14:paraId="389A4B43" w14:textId="77777777">
            <w:pPr>
              <w:rPr>
                <w:rFonts w:cs="Arial"/>
                <w:sz w:val="18"/>
                <w:szCs w:val="18"/>
              </w:rPr>
            </w:pPr>
          </w:p>
        </w:tc>
      </w:tr>
      <w:tr w:rsidRPr="008E0ED4" w:rsidR="009D5B9C" w:rsidTr="00CB1612" w14:paraId="389A4B47" w14:textId="77777777">
        <w:tc>
          <w:tcPr>
            <w:tcW w:w="13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E0ED4" w:rsidR="009D5B9C" w:rsidP="00CB1612" w:rsidRDefault="009D5B9C" w14:paraId="389A4B45" w14:textId="7777777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color="auto" w:sz="4" w:space="0"/>
              <w:bottom w:val="single" w:color="auto" w:sz="4" w:space="0"/>
            </w:tcBorders>
          </w:tcPr>
          <w:p w:rsidRPr="008E0ED4" w:rsidR="009D5B9C" w:rsidP="00CB1612" w:rsidRDefault="009D5B9C" w14:paraId="389A4B46" w14:textId="77777777">
            <w:pPr>
              <w:rPr>
                <w:rFonts w:cs="Arial"/>
                <w:sz w:val="18"/>
                <w:szCs w:val="18"/>
              </w:rPr>
            </w:pPr>
          </w:p>
        </w:tc>
      </w:tr>
    </w:tbl>
    <w:p w:rsidRPr="008E0ED4" w:rsidR="009D5B9C" w:rsidP="009D5B9C" w:rsidRDefault="009D5B9C" w14:paraId="389A4B48" w14:textId="77777777">
      <w:pPr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  <w:vertAlign w:val="superscript"/>
        </w:rPr>
        <w:t>2</w:t>
      </w:r>
      <w:r w:rsidRPr="008E0ED4">
        <w:rPr>
          <w:rFonts w:ascii="Arial" w:hAnsi="Arial" w:cs="Arial"/>
          <w:sz w:val="18"/>
          <w:szCs w:val="18"/>
        </w:rPr>
        <w:t xml:space="preserve"> Merk at ved krav om innsyn skal oppdragsgiveren på selvstendig grunnlag vurdere hvor vidt opplysningene er av en slik art at Oppdragsgiver plikter å nekte innsyn i disse, jf. offentleglova § 29.</w:t>
      </w:r>
    </w:p>
    <w:p w:rsidR="00287F59" w:rsidP="009D5B9C" w:rsidRDefault="00287F59" w14:paraId="6530212F" w14:textId="77777777">
      <w:pPr>
        <w:rPr>
          <w:rFonts w:ascii="Arial" w:hAnsi="Arial" w:cs="Arial"/>
          <w:sz w:val="18"/>
          <w:szCs w:val="18"/>
        </w:rPr>
      </w:pPr>
    </w:p>
    <w:p w:rsidR="009D5B9C" w:rsidP="00E33783" w:rsidRDefault="00031561" w14:paraId="389A4B4E" w14:textId="072AE16D">
      <w:r>
        <w:rPr>
          <w:rFonts w:ascii="Arial" w:hAnsi="Arial" w:cs="Arial"/>
          <w:sz w:val="18"/>
          <w:szCs w:val="18"/>
        </w:rPr>
        <w:t>Tilbudsbrevet s</w:t>
      </w:r>
      <w:r w:rsidR="00E33783">
        <w:rPr>
          <w:rFonts w:ascii="Arial" w:hAnsi="Arial" w:cs="Arial"/>
          <w:sz w:val="18"/>
          <w:szCs w:val="18"/>
        </w:rPr>
        <w:t>igneres elektronisk ved innsendelse av tilbudet.</w:t>
      </w:r>
      <w:r w:rsidR="00E33783">
        <w:t xml:space="preserve"> </w:t>
      </w:r>
    </w:p>
    <w:sectPr w:rsidR="009D5B9C">
      <w:head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1760A" w:rsidP="009D5B9C" w:rsidRDefault="0081760A" w14:paraId="3AAFF62D" w14:textId="77777777">
      <w:pPr>
        <w:spacing w:after="0" w:line="240" w:lineRule="auto"/>
      </w:pPr>
      <w:r>
        <w:separator/>
      </w:r>
    </w:p>
  </w:endnote>
  <w:endnote w:type="continuationSeparator" w:id="0">
    <w:p w:rsidR="0081760A" w:rsidP="009D5B9C" w:rsidRDefault="0081760A" w14:paraId="5F746D8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1760A" w:rsidP="009D5B9C" w:rsidRDefault="0081760A" w14:paraId="34A3BBF7" w14:textId="77777777">
      <w:pPr>
        <w:spacing w:after="0" w:line="240" w:lineRule="auto"/>
      </w:pPr>
      <w:r>
        <w:separator/>
      </w:r>
    </w:p>
  </w:footnote>
  <w:footnote w:type="continuationSeparator" w:id="0">
    <w:p w:rsidR="0081760A" w:rsidP="009D5B9C" w:rsidRDefault="0081760A" w14:paraId="1C8B5BA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E1537" w:rsidP="00031561" w:rsidRDefault="00031561" w14:paraId="1CEF3CA3" w14:textId="6BAF0458">
    <w:pPr>
      <w:pStyle w:val="Header"/>
    </w:pPr>
    <w:r>
      <w:rPr>
        <w:noProof/>
      </w:rPr>
      <w:drawing>
        <wp:inline distT="0" distB="0" distL="0" distR="0" wp14:anchorId="34469B7B" wp14:editId="13C78CBC">
          <wp:extent cx="1295400" cy="457200"/>
          <wp:effectExtent l="0" t="0" r="0" b="0"/>
          <wp:docPr id="727515398" name="Bilde 727515398" descr="Et bilde som inneholder tekst, Font, Grafikk, grafisk design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7515398" name="Bilde 727515398" descr="Et bilde som inneholder tekst, Font, Grafikk, grafisk design&#10;&#10;Automatisk generert beskrivels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E1537">
      <w:tab/>
    </w:r>
    <w:r w:rsidR="007E153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3392B"/>
    <w:multiLevelType w:val="multilevel"/>
    <w:tmpl w:val="041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889298784">
    <w:abstractNumId w:val="0"/>
  </w:num>
  <w:num w:numId="2" w16cid:durableId="1612006850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B9C"/>
    <w:rsid w:val="00031561"/>
    <w:rsid w:val="0004011F"/>
    <w:rsid w:val="000721A5"/>
    <w:rsid w:val="000C5171"/>
    <w:rsid w:val="00125E1F"/>
    <w:rsid w:val="00146B0A"/>
    <w:rsid w:val="001873C6"/>
    <w:rsid w:val="00287F59"/>
    <w:rsid w:val="002C6BB9"/>
    <w:rsid w:val="003A127B"/>
    <w:rsid w:val="003C0AC5"/>
    <w:rsid w:val="003C39C8"/>
    <w:rsid w:val="003D4C38"/>
    <w:rsid w:val="003E3701"/>
    <w:rsid w:val="00476CFD"/>
    <w:rsid w:val="004D4A25"/>
    <w:rsid w:val="00515234"/>
    <w:rsid w:val="00564D84"/>
    <w:rsid w:val="00585089"/>
    <w:rsid w:val="005D0D4B"/>
    <w:rsid w:val="005F16A4"/>
    <w:rsid w:val="0065529B"/>
    <w:rsid w:val="00673330"/>
    <w:rsid w:val="00674E58"/>
    <w:rsid w:val="006951B1"/>
    <w:rsid w:val="006B6C90"/>
    <w:rsid w:val="007A1C38"/>
    <w:rsid w:val="007C7F9A"/>
    <w:rsid w:val="007E1537"/>
    <w:rsid w:val="0081760A"/>
    <w:rsid w:val="008C5962"/>
    <w:rsid w:val="008C77E9"/>
    <w:rsid w:val="008E0ED4"/>
    <w:rsid w:val="00940987"/>
    <w:rsid w:val="009918F3"/>
    <w:rsid w:val="009D5B9C"/>
    <w:rsid w:val="00A61E9B"/>
    <w:rsid w:val="00B63064"/>
    <w:rsid w:val="00BC068F"/>
    <w:rsid w:val="00BC3D29"/>
    <w:rsid w:val="00BD58A0"/>
    <w:rsid w:val="00BF072A"/>
    <w:rsid w:val="00C22ACD"/>
    <w:rsid w:val="00C80E69"/>
    <w:rsid w:val="00D644F2"/>
    <w:rsid w:val="00DD0359"/>
    <w:rsid w:val="00E33783"/>
    <w:rsid w:val="00ED64A5"/>
    <w:rsid w:val="00F06C1D"/>
    <w:rsid w:val="00F175C8"/>
    <w:rsid w:val="00F639B3"/>
    <w:rsid w:val="00F9759F"/>
    <w:rsid w:val="00FB3B36"/>
    <w:rsid w:val="00FC0C37"/>
    <w:rsid w:val="03CCE04F"/>
    <w:rsid w:val="0B093B9E"/>
    <w:rsid w:val="0D6FF639"/>
    <w:rsid w:val="0D93F738"/>
    <w:rsid w:val="18990EB3"/>
    <w:rsid w:val="1EB6C06D"/>
    <w:rsid w:val="256DA2CC"/>
    <w:rsid w:val="2AB03821"/>
    <w:rsid w:val="2D9A7022"/>
    <w:rsid w:val="3388D68B"/>
    <w:rsid w:val="3836B639"/>
    <w:rsid w:val="39159755"/>
    <w:rsid w:val="3A26F01B"/>
    <w:rsid w:val="3BFB3767"/>
    <w:rsid w:val="3C7E3731"/>
    <w:rsid w:val="40F846EC"/>
    <w:rsid w:val="4223C2A0"/>
    <w:rsid w:val="4360416B"/>
    <w:rsid w:val="47649DB7"/>
    <w:rsid w:val="49639FB4"/>
    <w:rsid w:val="4995D6DE"/>
    <w:rsid w:val="49E3DB75"/>
    <w:rsid w:val="4B0F32D1"/>
    <w:rsid w:val="4CEE43ED"/>
    <w:rsid w:val="4F3A9F91"/>
    <w:rsid w:val="51348318"/>
    <w:rsid w:val="52FD37FC"/>
    <w:rsid w:val="58E9F357"/>
    <w:rsid w:val="5B72FAFC"/>
    <w:rsid w:val="5EC06485"/>
    <w:rsid w:val="5F3ACBDE"/>
    <w:rsid w:val="5F9B136D"/>
    <w:rsid w:val="606792C3"/>
    <w:rsid w:val="62DD1961"/>
    <w:rsid w:val="6901019E"/>
    <w:rsid w:val="6B80CA13"/>
    <w:rsid w:val="6D19C86A"/>
    <w:rsid w:val="7081C001"/>
    <w:rsid w:val="76B07AC8"/>
    <w:rsid w:val="7D0B5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9A4ADE"/>
  <w15:chartTrackingRefBased/>
  <w15:docId w15:val="{EB7FC4C3-7C69-49C9-B21D-8C53F1A319E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5B9C"/>
    <w:pPr>
      <w:keepNext/>
      <w:keepLines/>
      <w:numPr>
        <w:numId w:val="1"/>
      </w:numPr>
      <w:spacing w:before="240" w:after="240" w:line="240" w:lineRule="auto"/>
      <w:outlineLvl w:val="0"/>
    </w:pPr>
    <w:rPr>
      <w:rFonts w:ascii="Arial" w:hAnsi="Arial" w:eastAsiaTheme="majorEastAsia" w:cstheme="majorBidi"/>
      <w:caps/>
      <w:color w:val="44515B"/>
      <w:sz w:val="36"/>
      <w:szCs w:val="36"/>
      <w:lang w:eastAsia="nb-N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5B9C"/>
    <w:pPr>
      <w:keepNext/>
      <w:keepLines/>
      <w:numPr>
        <w:ilvl w:val="1"/>
        <w:numId w:val="1"/>
      </w:numPr>
      <w:spacing w:before="120" w:after="0" w:line="240" w:lineRule="auto"/>
      <w:outlineLvl w:val="1"/>
    </w:pPr>
    <w:rPr>
      <w:rFonts w:ascii="Arial" w:hAnsi="Arial" w:eastAsiaTheme="majorEastAsia" w:cstheme="majorBidi"/>
      <w:b/>
      <w:bCs/>
      <w:caps/>
      <w:color w:val="44515B"/>
      <w:sz w:val="26"/>
      <w:szCs w:val="18"/>
      <w:lang w:eastAsia="nb-NO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5B9C"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rFonts w:ascii="Arial" w:hAnsi="Arial" w:eastAsiaTheme="majorEastAsia" w:cstheme="majorBidi"/>
      <w:b/>
      <w:bCs/>
      <w:caps/>
      <w:color w:val="44515B"/>
      <w:sz w:val="18"/>
      <w:szCs w:val="18"/>
      <w:lang w:eastAsia="nb-NO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5B9C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Arial" w:hAnsi="Arial" w:eastAsiaTheme="majorEastAsia" w:cstheme="majorBidi"/>
      <w:b/>
      <w:bCs/>
      <w:i/>
      <w:iCs/>
      <w:caps/>
      <w:color w:val="44515B"/>
      <w:sz w:val="18"/>
      <w:szCs w:val="18"/>
      <w:lang w:eastAsia="nb-NO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D5B9C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Arial" w:hAnsi="Arial" w:eastAsiaTheme="majorEastAsia" w:cstheme="majorBidi"/>
      <w:caps/>
      <w:color w:val="44515B"/>
      <w:sz w:val="18"/>
      <w:szCs w:val="18"/>
      <w:lang w:eastAsia="nb-NO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5B9C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Arial" w:hAnsi="Arial" w:eastAsiaTheme="majorEastAsia" w:cstheme="majorBidi"/>
      <w:i/>
      <w:iCs/>
      <w:color w:val="44515B"/>
      <w:sz w:val="18"/>
      <w:szCs w:val="24"/>
      <w:lang w:eastAsia="nb-NO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D5B9C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Theme="majorHAnsi" w:hAnsiTheme="majorHAnsi" w:eastAsiaTheme="majorEastAsia" w:cstheme="majorBidi"/>
      <w:i/>
      <w:iCs/>
      <w:color w:val="44515B"/>
      <w:sz w:val="18"/>
      <w:szCs w:val="24"/>
      <w:lang w:eastAsia="nb-NO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5B9C"/>
    <w:pPr>
      <w:keepNext/>
      <w:keepLines/>
      <w:numPr>
        <w:ilvl w:val="7"/>
        <w:numId w:val="1"/>
      </w:numPr>
      <w:spacing w:before="40" w:after="0" w:line="240" w:lineRule="auto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nb-NO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5B9C"/>
    <w:pPr>
      <w:keepNext/>
      <w:keepLines/>
      <w:numPr>
        <w:ilvl w:val="8"/>
        <w:numId w:val="1"/>
      </w:numPr>
      <w:spacing w:before="40" w:after="0" w:line="240" w:lineRule="auto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eastAsia="nb-NO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D5B9C"/>
    <w:pPr>
      <w:pBdr>
        <w:bottom w:val="single" w:color="5B9BD5" w:themeColor="accent1" w:sz="8" w:space="4"/>
      </w:pBdr>
      <w:spacing w:after="300" w:line="240" w:lineRule="auto"/>
      <w:contextualSpacing/>
    </w:pPr>
    <w:rPr>
      <w:rFonts w:ascii="Arial" w:hAnsi="Arial" w:eastAsiaTheme="majorEastAsia" w:cstheme="majorBidi"/>
      <w:caps/>
      <w:color w:val="44515B"/>
      <w:spacing w:val="5"/>
      <w:kern w:val="28"/>
      <w:sz w:val="52"/>
      <w:szCs w:val="52"/>
      <w:lang w:eastAsia="nb-NO"/>
    </w:rPr>
  </w:style>
  <w:style w:type="character" w:styleId="TitleChar" w:customStyle="1">
    <w:name w:val="Title Char"/>
    <w:basedOn w:val="DefaultParagraphFont"/>
    <w:link w:val="Title"/>
    <w:uiPriority w:val="10"/>
    <w:rsid w:val="009D5B9C"/>
    <w:rPr>
      <w:rFonts w:ascii="Arial" w:hAnsi="Arial" w:eastAsiaTheme="majorEastAsia" w:cstheme="majorBidi"/>
      <w:caps/>
      <w:color w:val="44515B"/>
      <w:spacing w:val="5"/>
      <w:kern w:val="28"/>
      <w:sz w:val="52"/>
      <w:szCs w:val="52"/>
      <w:lang w:eastAsia="nb-NO"/>
    </w:rPr>
  </w:style>
  <w:style w:type="character" w:styleId="Heading1Char" w:customStyle="1">
    <w:name w:val="Heading 1 Char"/>
    <w:basedOn w:val="DefaultParagraphFont"/>
    <w:link w:val="Heading1"/>
    <w:uiPriority w:val="9"/>
    <w:rsid w:val="009D5B9C"/>
    <w:rPr>
      <w:rFonts w:ascii="Arial" w:hAnsi="Arial" w:eastAsiaTheme="majorEastAsia" w:cstheme="majorBidi"/>
      <w:caps/>
      <w:color w:val="44515B"/>
      <w:sz w:val="36"/>
      <w:szCs w:val="36"/>
      <w:lang w:eastAsia="nb-NO"/>
    </w:rPr>
  </w:style>
  <w:style w:type="character" w:styleId="Heading2Char" w:customStyle="1">
    <w:name w:val="Heading 2 Char"/>
    <w:basedOn w:val="DefaultParagraphFont"/>
    <w:link w:val="Heading2"/>
    <w:uiPriority w:val="9"/>
    <w:rsid w:val="009D5B9C"/>
    <w:rPr>
      <w:rFonts w:ascii="Arial" w:hAnsi="Arial" w:eastAsiaTheme="majorEastAsia" w:cstheme="majorBidi"/>
      <w:b/>
      <w:bCs/>
      <w:caps/>
      <w:color w:val="44515B"/>
      <w:sz w:val="26"/>
      <w:szCs w:val="18"/>
      <w:lang w:eastAsia="nb-NO"/>
    </w:rPr>
  </w:style>
  <w:style w:type="character" w:styleId="Heading3Char" w:customStyle="1">
    <w:name w:val="Heading 3 Char"/>
    <w:basedOn w:val="DefaultParagraphFont"/>
    <w:link w:val="Heading3"/>
    <w:uiPriority w:val="9"/>
    <w:rsid w:val="009D5B9C"/>
    <w:rPr>
      <w:rFonts w:ascii="Arial" w:hAnsi="Arial" w:eastAsiaTheme="majorEastAsia" w:cstheme="majorBidi"/>
      <w:b/>
      <w:bCs/>
      <w:caps/>
      <w:color w:val="44515B"/>
      <w:sz w:val="18"/>
      <w:szCs w:val="18"/>
      <w:lang w:eastAsia="nb-NO"/>
    </w:rPr>
  </w:style>
  <w:style w:type="character" w:styleId="Heading4Char" w:customStyle="1">
    <w:name w:val="Heading 4 Char"/>
    <w:basedOn w:val="DefaultParagraphFont"/>
    <w:link w:val="Heading4"/>
    <w:uiPriority w:val="9"/>
    <w:rsid w:val="009D5B9C"/>
    <w:rPr>
      <w:rFonts w:ascii="Arial" w:hAnsi="Arial" w:eastAsiaTheme="majorEastAsia" w:cstheme="majorBidi"/>
      <w:b/>
      <w:bCs/>
      <w:i/>
      <w:iCs/>
      <w:caps/>
      <w:color w:val="44515B"/>
      <w:sz w:val="18"/>
      <w:szCs w:val="18"/>
      <w:lang w:eastAsia="nb-NO"/>
    </w:rPr>
  </w:style>
  <w:style w:type="character" w:styleId="Heading5Char" w:customStyle="1">
    <w:name w:val="Heading 5 Char"/>
    <w:basedOn w:val="DefaultParagraphFont"/>
    <w:link w:val="Heading5"/>
    <w:uiPriority w:val="9"/>
    <w:rsid w:val="009D5B9C"/>
    <w:rPr>
      <w:rFonts w:ascii="Arial" w:hAnsi="Arial" w:eastAsiaTheme="majorEastAsia" w:cstheme="majorBidi"/>
      <w:caps/>
      <w:color w:val="44515B"/>
      <w:sz w:val="18"/>
      <w:szCs w:val="18"/>
      <w:lang w:eastAsia="nb-NO"/>
    </w:rPr>
  </w:style>
  <w:style w:type="character" w:styleId="Heading6Char" w:customStyle="1">
    <w:name w:val="Heading 6 Char"/>
    <w:basedOn w:val="DefaultParagraphFont"/>
    <w:link w:val="Heading6"/>
    <w:uiPriority w:val="9"/>
    <w:rsid w:val="009D5B9C"/>
    <w:rPr>
      <w:rFonts w:ascii="Arial" w:hAnsi="Arial" w:eastAsiaTheme="majorEastAsia" w:cstheme="majorBidi"/>
      <w:i/>
      <w:iCs/>
      <w:color w:val="44515B"/>
      <w:sz w:val="18"/>
      <w:szCs w:val="24"/>
      <w:lang w:eastAsia="nb-NO"/>
    </w:rPr>
  </w:style>
  <w:style w:type="character" w:styleId="Heading7Char" w:customStyle="1">
    <w:name w:val="Heading 7 Char"/>
    <w:basedOn w:val="DefaultParagraphFont"/>
    <w:link w:val="Heading7"/>
    <w:uiPriority w:val="9"/>
    <w:rsid w:val="009D5B9C"/>
    <w:rPr>
      <w:rFonts w:asciiTheme="majorHAnsi" w:hAnsiTheme="majorHAnsi" w:eastAsiaTheme="majorEastAsia" w:cstheme="majorBidi"/>
      <w:i/>
      <w:iCs/>
      <w:color w:val="44515B"/>
      <w:sz w:val="18"/>
      <w:szCs w:val="24"/>
      <w:lang w:eastAsia="nb-NO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9D5B9C"/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nb-NO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9D5B9C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eastAsia="nb-NO"/>
    </w:rPr>
  </w:style>
  <w:style w:type="table" w:styleId="TableGrid">
    <w:name w:val="Table Grid"/>
    <w:basedOn w:val="TableNormal"/>
    <w:rsid w:val="009D5B9C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F9759F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9759F"/>
  </w:style>
  <w:style w:type="paragraph" w:styleId="Footer">
    <w:name w:val="footer"/>
    <w:basedOn w:val="Normal"/>
    <w:link w:val="FooterChar"/>
    <w:uiPriority w:val="99"/>
    <w:unhideWhenUsed/>
    <w:rsid w:val="00F9759F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9759F"/>
  </w:style>
  <w:style w:type="character" w:styleId="CommentReference">
    <w:name w:val="annotation reference"/>
    <w:basedOn w:val="DefaultParagraphFont"/>
    <w:uiPriority w:val="99"/>
    <w:semiHidden/>
    <w:unhideWhenUsed/>
    <w:rsid w:val="00A61E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1E9B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61E9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1E9B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61E9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fe7198-d10b-40d3-9bbf-3f2657aae8ec" xsi:nil="true"/>
    <lcf76f155ced4ddcb4097134ff3c332f xmlns="ed0d2b16-216e-4584-a1d9-94bb1c7103c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09644C00ECF74C85848A563959001D" ma:contentTypeVersion="12" ma:contentTypeDescription="Opprett et nytt dokument." ma:contentTypeScope="" ma:versionID="c34f4fb18dca4dd1af47b05007c4866b">
  <xsd:schema xmlns:xsd="http://www.w3.org/2001/XMLSchema" xmlns:xs="http://www.w3.org/2001/XMLSchema" xmlns:p="http://schemas.microsoft.com/office/2006/metadata/properties" xmlns:ns2="ed0d2b16-216e-4584-a1d9-94bb1c7103c2" xmlns:ns3="83fe7198-d10b-40d3-9bbf-3f2657aae8ec" targetNamespace="http://schemas.microsoft.com/office/2006/metadata/properties" ma:root="true" ma:fieldsID="cb2193b168534bd75b850ae80a13930f" ns2:_="" ns3:_="">
    <xsd:import namespace="ed0d2b16-216e-4584-a1d9-94bb1c7103c2"/>
    <xsd:import namespace="83fe7198-d10b-40d3-9bbf-3f2657aae8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d2b16-216e-4584-a1d9-94bb1c7103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f69facaf-0309-4ab8-96a8-dda421a4e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e7198-d10b-40d3-9bbf-3f2657aae8e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f9fc247-48ac-4431-b8d7-697443520972}" ma:internalName="TaxCatchAll" ma:showField="CatchAllData" ma:web="83fe7198-d10b-40d3-9bbf-3f2657aae8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FDB581-CF97-4333-B2C3-D814234559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01438A-3BBF-4CDA-BC94-BD21C30836D3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ed0d2b16-216e-4584-a1d9-94bb1c7103c2"/>
    <ds:schemaRef ds:uri="http://purl.org/dc/terms/"/>
    <ds:schemaRef ds:uri="http://schemas.microsoft.com/office/2006/documentManagement/types"/>
    <ds:schemaRef ds:uri="83fe7198-d10b-40d3-9bbf-3f2657aae8ec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F3E9E4D-FF28-4006-B5F4-F626BD50A32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Norsk Helsenett SF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Yngve Berntsen (Innleid)</dc:creator>
  <keywords/>
  <dc:description/>
  <lastModifiedBy>Haron Dizaei</lastModifiedBy>
  <revision>10</revision>
  <dcterms:created xsi:type="dcterms:W3CDTF">2025-11-20T09:12:00.0000000Z</dcterms:created>
  <dcterms:modified xsi:type="dcterms:W3CDTF">2026-08-18T11:19:36.7397542Z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0x010100F409644C00ECF74C85848A563959001D</vt:lpwstr>
  </property>
  <property fmtid="{D5CDD505-2E9C-101B-9397-08002B2CF9AE}" pid="3" name="Order">
    <vt:r8>965000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